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93" w:rsidRDefault="007E1B9D" w:rsidP="007E1B9D">
      <w:pPr>
        <w:spacing w:after="0"/>
        <w:rPr>
          <w:rFonts w:ascii="Times New Roman" w:hAnsi="Times New Roman" w:cs="Times New Roman"/>
          <w:b/>
          <w:lang w:val="sr-Cyrl-CS"/>
        </w:rPr>
      </w:pPr>
      <w:r>
        <w:rPr>
          <w:rFonts w:ascii="Times New Roman" w:hAnsi="Times New Roman" w:cs="Times New Roman"/>
          <w:b/>
          <w:lang w:val="sr-Cyrl-CS"/>
        </w:rPr>
        <w:t>ОИСШ „ЖАРКО ЗРЕЊАНИН“</w:t>
      </w:r>
    </w:p>
    <w:p w:rsidR="00CC2693" w:rsidRDefault="007E1B9D" w:rsidP="007E1B9D">
      <w:pPr>
        <w:spacing w:after="0"/>
        <w:rPr>
          <w:rFonts w:ascii="Times New Roman" w:hAnsi="Times New Roman" w:cs="Times New Roman"/>
          <w:b/>
          <w:lang w:val="sr-Cyrl-CS"/>
        </w:rPr>
      </w:pPr>
      <w:r>
        <w:rPr>
          <w:rFonts w:ascii="Times New Roman" w:hAnsi="Times New Roman" w:cs="Times New Roman"/>
          <w:b/>
          <w:lang w:val="sr-Cyrl-CS"/>
        </w:rPr>
        <w:t>ИВАНА ГОРАНА КОВАЧИЋА бр. 14</w:t>
      </w:r>
    </w:p>
    <w:p w:rsidR="00CC2693" w:rsidRDefault="007E1B9D" w:rsidP="007E1B9D">
      <w:pPr>
        <w:spacing w:after="0"/>
        <w:rPr>
          <w:rFonts w:ascii="Times New Roman" w:hAnsi="Times New Roman" w:cs="Times New Roman"/>
          <w:b/>
          <w:lang w:val="sr-Cyrl-CS"/>
        </w:rPr>
      </w:pPr>
      <w:r>
        <w:rPr>
          <w:rFonts w:ascii="Times New Roman" w:hAnsi="Times New Roman" w:cs="Times New Roman"/>
          <w:b/>
          <w:lang w:val="sr-Cyrl-CS"/>
        </w:rPr>
        <w:t>СУБОТИЦА</w:t>
      </w:r>
    </w:p>
    <w:p w:rsidR="00CC2693" w:rsidRDefault="007E1B9D" w:rsidP="007E1B9D">
      <w:pPr>
        <w:spacing w:after="0"/>
        <w:rPr>
          <w:rFonts w:ascii="Times New Roman" w:hAnsi="Times New Roman" w:cs="Times New Roman"/>
          <w:b/>
          <w:lang w:val="sr-Cyrl-CS"/>
        </w:rPr>
      </w:pPr>
      <w:r>
        <w:rPr>
          <w:rFonts w:ascii="Times New Roman" w:hAnsi="Times New Roman" w:cs="Times New Roman"/>
          <w:b/>
          <w:lang w:val="sr-Cyrl-CS"/>
        </w:rPr>
        <w:t>Тел/факс: 024 / 553 – 037</w:t>
      </w:r>
    </w:p>
    <w:p w:rsidR="00CC2693" w:rsidRDefault="007E1B9D" w:rsidP="007E1B9D">
      <w:pPr>
        <w:pBdr>
          <w:bottom w:val="single" w:sz="12" w:space="1" w:color="auto"/>
        </w:pBdr>
        <w:spacing w:after="0"/>
        <w:rPr>
          <w:rFonts w:ascii="Times New Roman" w:hAnsi="Times New Roman" w:cs="Times New Roman"/>
          <w:b/>
          <w:lang w:val="sr-Cyrl-CS"/>
        </w:rPr>
      </w:pPr>
      <w:proofErr w:type="gramStart"/>
      <w:r>
        <w:rPr>
          <w:rFonts w:ascii="Times New Roman" w:hAnsi="Times New Roman" w:cs="Times New Roman"/>
          <w:b/>
        </w:rPr>
        <w:t>e-mail</w:t>
      </w:r>
      <w:proofErr w:type="gramEnd"/>
      <w:r>
        <w:rPr>
          <w:rFonts w:ascii="Times New Roman" w:hAnsi="Times New Roman" w:cs="Times New Roman"/>
          <w:b/>
        </w:rPr>
        <w:t xml:space="preserve">: </w:t>
      </w:r>
      <w:hyperlink r:id="rId6" w:history="1">
        <w:r>
          <w:rPr>
            <w:rStyle w:val="Hyperlink"/>
            <w:rFonts w:ascii="Times New Roman" w:hAnsi="Times New Roman" w:cs="Times New Roman"/>
            <w:b/>
          </w:rPr>
          <w:t>zarkozre@eunet.</w:t>
        </w:r>
        <w:r>
          <w:rPr>
            <w:rStyle w:val="Hyperlink"/>
            <w:rFonts w:ascii="Times New Roman" w:hAnsi="Times New Roman" w:cs="Times New Roman"/>
            <w:b/>
            <w:lang w:val="hu-HU"/>
          </w:rPr>
          <w:t>rs</w:t>
        </w:r>
      </w:hyperlink>
    </w:p>
    <w:p w:rsidR="00CC2693" w:rsidRPr="007E1B9D" w:rsidRDefault="007E1B9D" w:rsidP="007E1B9D">
      <w:pPr>
        <w:spacing w:after="0"/>
        <w:rPr>
          <w:rFonts w:ascii="Times New Roman" w:hAnsi="Times New Roman" w:cs="Times New Roman"/>
          <w:lang w:val="sr-Latn-BA"/>
        </w:rPr>
      </w:pPr>
      <w:r>
        <w:rPr>
          <w:rFonts w:ascii="Times New Roman" w:hAnsi="Times New Roman" w:cs="Times New Roman"/>
          <w:lang w:val="sr-Cyrl-CS"/>
        </w:rPr>
        <w:t>Дел.бр:</w:t>
      </w:r>
      <w:bookmarkStart w:id="0" w:name="_GoBack"/>
      <w:bookmarkEnd w:id="0"/>
      <w:r w:rsidR="002E1151">
        <w:rPr>
          <w:rFonts w:ascii="Times New Roman" w:hAnsi="Times New Roman" w:cs="Times New Roman"/>
          <w:lang w:val="en-GB"/>
        </w:rPr>
        <w:t>82</w:t>
      </w:r>
      <w:r>
        <w:rPr>
          <w:rFonts w:ascii="Times New Roman" w:hAnsi="Times New Roman" w:cs="Times New Roman"/>
          <w:lang w:val="sr-Cyrl-RS"/>
        </w:rPr>
        <w:t>-01/</w:t>
      </w:r>
      <w:r w:rsidR="00CF333D">
        <w:rPr>
          <w:rFonts w:ascii="Times New Roman" w:hAnsi="Times New Roman" w:cs="Times New Roman"/>
          <w:lang w:val="sr-Cyrl-RS"/>
        </w:rPr>
        <w:t>20</w:t>
      </w:r>
    </w:p>
    <w:p w:rsidR="00CC2693" w:rsidRDefault="007E1B9D" w:rsidP="007E1B9D">
      <w:pPr>
        <w:spacing w:after="0"/>
        <w:rPr>
          <w:rFonts w:ascii="Times New Roman" w:hAnsi="Times New Roman" w:cs="Times New Roman"/>
          <w:lang w:val="sr-Latn-RS"/>
        </w:rPr>
      </w:pPr>
      <w:r>
        <w:rPr>
          <w:rFonts w:ascii="Times New Roman" w:hAnsi="Times New Roman" w:cs="Times New Roman"/>
          <w:lang w:val="sr-Cyrl-CS"/>
        </w:rPr>
        <w:t>Датум:</w:t>
      </w:r>
      <w:r>
        <w:rPr>
          <w:rFonts w:ascii="Times New Roman" w:hAnsi="Times New Roman" w:cs="Times New Roman"/>
          <w:lang w:val="sr-Latn-BA"/>
        </w:rPr>
        <w:t xml:space="preserve"> </w:t>
      </w:r>
      <w:r w:rsidR="006516D3">
        <w:rPr>
          <w:rFonts w:ascii="Times New Roman" w:hAnsi="Times New Roman" w:cs="Times New Roman"/>
          <w:lang w:val="sr-Cyrl-RS"/>
        </w:rPr>
        <w:t>03</w:t>
      </w:r>
      <w:r>
        <w:rPr>
          <w:rFonts w:ascii="Times New Roman" w:hAnsi="Times New Roman" w:cs="Times New Roman"/>
          <w:lang w:val="sr-Cyrl-RS"/>
        </w:rPr>
        <w:t>.0</w:t>
      </w:r>
      <w:r w:rsidR="006516D3">
        <w:rPr>
          <w:rFonts w:ascii="Times New Roman" w:hAnsi="Times New Roman" w:cs="Times New Roman"/>
          <w:lang w:val="sr-Cyrl-RS"/>
        </w:rPr>
        <w:t>2</w:t>
      </w:r>
      <w:r>
        <w:rPr>
          <w:rFonts w:ascii="Times New Roman" w:hAnsi="Times New Roman" w:cs="Times New Roman"/>
          <w:lang w:val="sr-Latn-RS"/>
        </w:rPr>
        <w:t>.20</w:t>
      </w:r>
      <w:r w:rsidR="00CF333D">
        <w:rPr>
          <w:rFonts w:ascii="Times New Roman" w:hAnsi="Times New Roman" w:cs="Times New Roman"/>
          <w:lang w:val="sr-Cyrl-RS"/>
        </w:rPr>
        <w:t>20</w:t>
      </w:r>
      <w:r>
        <w:rPr>
          <w:rFonts w:ascii="Times New Roman" w:hAnsi="Times New Roman" w:cs="Times New Roman"/>
          <w:lang w:val="sr-Latn-RS"/>
        </w:rPr>
        <w:t>.</w:t>
      </w:r>
    </w:p>
    <w:p w:rsidR="00CC2693" w:rsidRDefault="00CC2693" w:rsidP="007E1B9D">
      <w:pPr>
        <w:spacing w:after="0"/>
        <w:rPr>
          <w:rFonts w:ascii="Times New Roman" w:hAnsi="Times New Roman" w:cs="Times New Roman"/>
          <w:lang w:val="sr-Latn-RS"/>
        </w:rPr>
      </w:pPr>
    </w:p>
    <w:p w:rsidR="00CC2693" w:rsidRDefault="00CC2693" w:rsidP="007E1B9D">
      <w:pPr>
        <w:spacing w:after="0"/>
        <w:rPr>
          <w:rFonts w:ascii="Times New Roman" w:hAnsi="Times New Roman" w:cs="Times New Roman"/>
          <w:lang w:val="sr-Latn-RS"/>
        </w:rPr>
      </w:pPr>
    </w:p>
    <w:p w:rsidR="00CC2693" w:rsidRDefault="007E1B9D" w:rsidP="007E1B9D">
      <w:pPr>
        <w:spacing w:after="0"/>
        <w:jc w:val="center"/>
        <w:rPr>
          <w:rFonts w:ascii="Times New Roman" w:hAnsi="Times New Roman" w:cs="Times New Roman"/>
          <w:b/>
          <w:bCs/>
          <w:lang w:val="sr-Cyrl-RS"/>
        </w:rPr>
      </w:pPr>
      <w:r>
        <w:rPr>
          <w:rFonts w:ascii="Times New Roman" w:hAnsi="Times New Roman" w:cs="Times New Roman"/>
          <w:b/>
          <w:bCs/>
          <w:lang w:val="sr-Cyrl-RS"/>
        </w:rPr>
        <w:t>ПОЗИВ ЗА ПОДНОШЕЊЕ ПОНУДА</w:t>
      </w:r>
    </w:p>
    <w:p w:rsidR="00CC2693" w:rsidRDefault="00CC2693" w:rsidP="007E1B9D">
      <w:pPr>
        <w:spacing w:after="0"/>
        <w:jc w:val="center"/>
        <w:rPr>
          <w:rFonts w:ascii="Times New Roman" w:hAnsi="Times New Roman" w:cs="Times New Roman"/>
          <w:b/>
          <w:bCs/>
          <w:lang w:val="sr-Cyrl-RS"/>
        </w:rPr>
      </w:pPr>
    </w:p>
    <w:p w:rsidR="00CC2693" w:rsidRDefault="00CC2693" w:rsidP="007E1B9D">
      <w:pPr>
        <w:spacing w:after="0"/>
        <w:jc w:val="both"/>
        <w:rPr>
          <w:rFonts w:ascii="Times New Roman" w:hAnsi="Times New Roman" w:cs="Times New Roman"/>
          <w:b/>
          <w:bCs/>
          <w:lang w:val="sr-Cyrl-RS"/>
        </w:rPr>
      </w:pPr>
    </w:p>
    <w:p w:rsidR="00CC2693" w:rsidRDefault="007E1B9D" w:rsidP="007E1B9D">
      <w:pPr>
        <w:spacing w:after="0"/>
        <w:jc w:val="both"/>
        <w:rPr>
          <w:rFonts w:ascii="Times New Roman" w:hAnsi="Times New Roman" w:cs="Times New Roman"/>
          <w:lang w:val="sr-Cyrl-RS"/>
        </w:rPr>
      </w:pPr>
      <w:r>
        <w:rPr>
          <w:rFonts w:ascii="Times New Roman" w:hAnsi="Times New Roman" w:cs="Times New Roman"/>
          <w:lang w:val="sr-Cyrl-RS"/>
        </w:rPr>
        <w:t>На основу члана 55. 57. и 60. Закона о јавним набавкама (”Сл. Гласник РС”, бр. 124/2012,14/2015 и 68/2015), Наручилац ОИСШ “Жарко Зрењанин” Суботица упућује позив понуђачима да поднесу писмене понуде, у складу са условима утврђеним овим позивом и Конкурсном документацијом.</w:t>
      </w:r>
    </w:p>
    <w:p w:rsidR="00CC2693" w:rsidRDefault="00CC2693" w:rsidP="007E1B9D">
      <w:pPr>
        <w:spacing w:after="0"/>
        <w:jc w:val="both"/>
        <w:rPr>
          <w:rFonts w:ascii="Times New Roman" w:hAnsi="Times New Roman" w:cs="Times New Roman"/>
          <w:lang w:val="sr-Cyrl-RS"/>
        </w:rPr>
      </w:pPr>
    </w:p>
    <w:p w:rsidR="00CC2693" w:rsidRDefault="007E1B9D" w:rsidP="007E1B9D">
      <w:pPr>
        <w:numPr>
          <w:ilvl w:val="0"/>
          <w:numId w:val="1"/>
        </w:numPr>
        <w:spacing w:after="0"/>
        <w:jc w:val="both"/>
        <w:rPr>
          <w:rFonts w:ascii="Times New Roman" w:hAnsi="Times New Roman" w:cs="Times New Roman"/>
          <w:u w:val="single"/>
          <w:lang w:val="sr-Cyrl-RS"/>
        </w:rPr>
      </w:pPr>
      <w:r>
        <w:rPr>
          <w:rFonts w:ascii="Times New Roman" w:hAnsi="Times New Roman" w:cs="Times New Roman"/>
          <w:lang w:val="sr-Latn-RS"/>
        </w:rPr>
        <w:t xml:space="preserve">  </w:t>
      </w:r>
      <w:r>
        <w:rPr>
          <w:rFonts w:ascii="Times New Roman" w:hAnsi="Times New Roman" w:cs="Times New Roman"/>
          <w:u w:val="single"/>
          <w:lang w:val="sr-Cyrl-RS"/>
        </w:rPr>
        <w:t>ПОДАЦИ О НАРУЧИОЦУ</w:t>
      </w:r>
    </w:p>
    <w:p w:rsidR="00CC2693" w:rsidRDefault="007E1B9D" w:rsidP="007E1B9D">
      <w:pPr>
        <w:spacing w:after="0"/>
        <w:ind w:firstLine="420"/>
        <w:jc w:val="both"/>
        <w:rPr>
          <w:rFonts w:ascii="Times New Roman" w:hAnsi="Times New Roman" w:cs="Times New Roman"/>
          <w:lang w:val="sr-Cyrl-RS"/>
        </w:rPr>
      </w:pPr>
      <w:r>
        <w:rPr>
          <w:rFonts w:ascii="Times New Roman" w:hAnsi="Times New Roman" w:cs="Times New Roman"/>
          <w:lang w:val="sr-Cyrl-RS"/>
        </w:rPr>
        <w:t>Наручилац: ОИСШ “Жарко Зрењанин” Суботица</w:t>
      </w:r>
    </w:p>
    <w:p w:rsidR="00CC2693" w:rsidRDefault="007E1B9D" w:rsidP="007E1B9D">
      <w:pPr>
        <w:spacing w:after="0"/>
        <w:ind w:firstLine="420"/>
        <w:jc w:val="both"/>
        <w:rPr>
          <w:rFonts w:ascii="Times New Roman" w:hAnsi="Times New Roman" w:cs="Times New Roman"/>
          <w:lang w:val="sr-Cyrl-RS"/>
        </w:rPr>
      </w:pPr>
      <w:r>
        <w:rPr>
          <w:rFonts w:ascii="Times New Roman" w:hAnsi="Times New Roman" w:cs="Times New Roman"/>
          <w:lang w:val="sr-Cyrl-RS"/>
        </w:rPr>
        <w:t>Адреса: Ивана Горана Ковачића бр. 14, Суботица 24000</w:t>
      </w:r>
    </w:p>
    <w:p w:rsidR="00CC2693" w:rsidRDefault="007E1B9D" w:rsidP="007E1B9D">
      <w:pPr>
        <w:spacing w:after="0"/>
        <w:ind w:firstLine="420"/>
        <w:jc w:val="both"/>
        <w:rPr>
          <w:rFonts w:ascii="Times New Roman" w:hAnsi="Times New Roman" w:cs="Times New Roman"/>
          <w:u w:val="single"/>
          <w:lang w:val="sr-Latn-RS"/>
        </w:rPr>
      </w:pPr>
      <w:r>
        <w:rPr>
          <w:rFonts w:ascii="Times New Roman" w:hAnsi="Times New Roman" w:cs="Times New Roman"/>
          <w:lang w:val="sr-Cyrl-RS"/>
        </w:rPr>
        <w:t>Интернет страница:</w:t>
      </w:r>
      <w:r>
        <w:rPr>
          <w:rFonts w:ascii="Times New Roman" w:hAnsi="Times New Roman" w:cs="Times New Roman"/>
          <w:lang w:val="sr-Latn-RS"/>
        </w:rPr>
        <w:t xml:space="preserve"> </w:t>
      </w:r>
      <w:hyperlink r:id="rId7" w:history="1">
        <w:r>
          <w:rPr>
            <w:rStyle w:val="Hyperlink"/>
            <w:rFonts w:ascii="Times New Roman" w:hAnsi="Times New Roman" w:cs="Times New Roman"/>
            <w:lang w:val="sr-Latn-RS"/>
          </w:rPr>
          <w:t>www.oisszarkozrenjanin.edu.rs</w:t>
        </w:r>
      </w:hyperlink>
    </w:p>
    <w:p w:rsidR="00CC2693" w:rsidRDefault="007E1B9D" w:rsidP="007E1B9D">
      <w:pPr>
        <w:spacing w:after="0"/>
        <w:ind w:firstLine="420"/>
        <w:jc w:val="both"/>
        <w:rPr>
          <w:rFonts w:ascii="Times New Roman" w:hAnsi="Times New Roman" w:cs="Times New Roman"/>
          <w:u w:val="single"/>
          <w:lang w:val="sr-Cyrl-RS"/>
        </w:rPr>
      </w:pPr>
      <w:r>
        <w:rPr>
          <w:rFonts w:ascii="Times New Roman" w:hAnsi="Times New Roman" w:cs="Times New Roman"/>
          <w:lang w:val="sr-Cyrl-RS"/>
        </w:rPr>
        <w:t>Врста делатности: Просвета</w:t>
      </w:r>
    </w:p>
    <w:p w:rsidR="00CC2693" w:rsidRDefault="00CC2693" w:rsidP="007E1B9D">
      <w:pPr>
        <w:spacing w:after="0"/>
        <w:jc w:val="both"/>
        <w:rPr>
          <w:rFonts w:ascii="Times New Roman" w:hAnsi="Times New Roman" w:cs="Times New Roman"/>
          <w:lang w:val="sr-Cyrl-RS"/>
        </w:rPr>
      </w:pPr>
    </w:p>
    <w:p w:rsidR="00CC2693" w:rsidRDefault="007E1B9D" w:rsidP="007E1B9D">
      <w:pPr>
        <w:numPr>
          <w:ilvl w:val="0"/>
          <w:numId w:val="1"/>
        </w:numPr>
        <w:spacing w:after="0"/>
        <w:jc w:val="both"/>
        <w:rPr>
          <w:rFonts w:ascii="Times New Roman" w:hAnsi="Times New Roman" w:cs="Times New Roman"/>
          <w:u w:val="single"/>
          <w:lang w:val="sr-Cyrl-RS"/>
        </w:rPr>
      </w:pPr>
      <w:r>
        <w:rPr>
          <w:rFonts w:ascii="Times New Roman" w:hAnsi="Times New Roman" w:cs="Times New Roman"/>
          <w:lang w:val="sr-Latn-RS"/>
        </w:rPr>
        <w:t xml:space="preserve">  </w:t>
      </w:r>
      <w:r>
        <w:rPr>
          <w:rFonts w:ascii="Times New Roman" w:hAnsi="Times New Roman" w:cs="Times New Roman"/>
          <w:u w:val="single"/>
          <w:lang w:val="sr-Cyrl-RS"/>
        </w:rPr>
        <w:t>ПРЕДМЕТ ЈАВНЕ НАБАВКЕ</w:t>
      </w:r>
    </w:p>
    <w:p w:rsidR="00CC2693" w:rsidRDefault="007E1B9D" w:rsidP="007E1B9D">
      <w:pPr>
        <w:spacing w:after="0"/>
        <w:ind w:firstLine="420"/>
        <w:jc w:val="both"/>
        <w:rPr>
          <w:rFonts w:ascii="Times New Roman" w:hAnsi="Times New Roman" w:cs="Times New Roman"/>
          <w:lang w:val="sr-Cyrl-RS"/>
        </w:rPr>
      </w:pPr>
      <w:r>
        <w:rPr>
          <w:rFonts w:ascii="Times New Roman" w:hAnsi="Times New Roman" w:cs="Times New Roman"/>
          <w:lang w:val="sr-Cyrl-RS"/>
        </w:rPr>
        <w:t>Врста поступка: Јавна набавка мале вредности</w:t>
      </w:r>
    </w:p>
    <w:p w:rsidR="00CC2693" w:rsidRPr="007E1B9D" w:rsidRDefault="007E1B9D" w:rsidP="007E1B9D">
      <w:pPr>
        <w:spacing w:after="0"/>
        <w:ind w:firstLine="420"/>
        <w:jc w:val="both"/>
        <w:rPr>
          <w:rFonts w:ascii="Times New Roman" w:hAnsi="Times New Roman" w:cs="Times New Roman"/>
          <w:lang w:val="sr-Latn-BA"/>
        </w:rPr>
      </w:pPr>
      <w:r>
        <w:rPr>
          <w:rFonts w:ascii="Times New Roman" w:hAnsi="Times New Roman" w:cs="Times New Roman"/>
          <w:lang w:val="sr-Cyrl-RS"/>
        </w:rPr>
        <w:t>Број јавне набавке: ЈНМВ бр. 1/20</w:t>
      </w:r>
      <w:r w:rsidR="00CF333D">
        <w:rPr>
          <w:rFonts w:ascii="Times New Roman" w:hAnsi="Times New Roman" w:cs="Times New Roman"/>
          <w:lang w:val="sr-Cyrl-RS"/>
        </w:rPr>
        <w:t>20</w:t>
      </w:r>
    </w:p>
    <w:p w:rsidR="00CC2693" w:rsidRDefault="007E1B9D" w:rsidP="007E1B9D">
      <w:pPr>
        <w:spacing w:after="0"/>
        <w:ind w:firstLine="420"/>
        <w:jc w:val="both"/>
        <w:rPr>
          <w:rFonts w:ascii="Times New Roman" w:hAnsi="Times New Roman" w:cs="Times New Roman"/>
          <w:b/>
          <w:bCs/>
          <w:i/>
          <w:iCs/>
          <w:lang w:val="sr-Cyrl-RS"/>
        </w:rPr>
      </w:pPr>
      <w:r>
        <w:rPr>
          <w:rFonts w:ascii="Times New Roman" w:hAnsi="Times New Roman" w:cs="Times New Roman"/>
          <w:lang w:val="sr-Cyrl-RS"/>
        </w:rPr>
        <w:t xml:space="preserve">Предмет јавне набавке: </w:t>
      </w:r>
      <w:r>
        <w:rPr>
          <w:rFonts w:ascii="Times New Roman" w:hAnsi="Times New Roman" w:cs="Times New Roman"/>
          <w:b/>
          <w:bCs/>
          <w:i/>
          <w:iCs/>
          <w:lang w:val="sr-Cyrl-RS"/>
        </w:rPr>
        <w:t>добро - ЕЛЕКТРИЧНА ЕНЕРГИЈА</w:t>
      </w:r>
    </w:p>
    <w:p w:rsidR="00CC2693" w:rsidRDefault="007E1B9D" w:rsidP="007E1B9D">
      <w:pPr>
        <w:spacing w:after="0"/>
        <w:ind w:firstLine="420"/>
        <w:jc w:val="both"/>
        <w:rPr>
          <w:rFonts w:ascii="Times New Roman" w:hAnsi="Times New Roman" w:cs="Times New Roman"/>
          <w:b/>
          <w:bCs/>
          <w:i/>
          <w:iCs/>
          <w:lang w:val="sr-Cyrl-RS"/>
        </w:rPr>
      </w:pPr>
      <w:r>
        <w:rPr>
          <w:rFonts w:ascii="Times New Roman" w:hAnsi="Times New Roman" w:cs="Times New Roman"/>
          <w:lang w:val="sr-Cyrl-RS"/>
        </w:rPr>
        <w:t xml:space="preserve">Назив и ознака из општег речника набавке: </w:t>
      </w:r>
      <w:r>
        <w:rPr>
          <w:rFonts w:ascii="Times New Roman" w:hAnsi="Times New Roman" w:cs="Times New Roman"/>
          <w:b/>
          <w:bCs/>
          <w:i/>
          <w:iCs/>
          <w:lang w:val="sr-Cyrl-RS"/>
        </w:rPr>
        <w:t>09310000 - Електрична енергија</w:t>
      </w:r>
    </w:p>
    <w:p w:rsidR="00CC2693" w:rsidRDefault="007E1B9D" w:rsidP="007E1B9D">
      <w:pPr>
        <w:spacing w:after="0"/>
        <w:ind w:firstLine="420"/>
        <w:jc w:val="both"/>
        <w:rPr>
          <w:rFonts w:ascii="Times New Roman" w:hAnsi="Times New Roman" w:cs="Times New Roman"/>
          <w:b/>
          <w:bCs/>
          <w:i/>
          <w:iCs/>
          <w:lang w:val="sr-Cyrl-RS"/>
        </w:rPr>
      </w:pPr>
      <w:r>
        <w:rPr>
          <w:rFonts w:ascii="Times New Roman" w:hAnsi="Times New Roman" w:cs="Times New Roman"/>
          <w:b/>
          <w:bCs/>
          <w:i/>
          <w:iCs/>
          <w:lang w:val="sr-Cyrl-RS"/>
        </w:rPr>
        <w:t>Предмет јавне набавке је ближе одређен у Конкурсној документацији</w:t>
      </w:r>
    </w:p>
    <w:p w:rsidR="00CC2693" w:rsidRDefault="00CC2693" w:rsidP="007E1B9D">
      <w:pPr>
        <w:spacing w:after="0"/>
        <w:jc w:val="both"/>
        <w:rPr>
          <w:rFonts w:ascii="Times New Roman" w:hAnsi="Times New Roman" w:cs="Times New Roman"/>
          <w:b/>
          <w:bCs/>
          <w:i/>
          <w:iCs/>
          <w:lang w:val="sr-Cyrl-RS"/>
        </w:rPr>
      </w:pPr>
    </w:p>
    <w:p w:rsidR="00CC2693" w:rsidRDefault="007E1B9D" w:rsidP="007E1B9D">
      <w:pPr>
        <w:numPr>
          <w:ilvl w:val="0"/>
          <w:numId w:val="1"/>
        </w:numPr>
        <w:spacing w:after="0"/>
        <w:jc w:val="both"/>
        <w:rPr>
          <w:rFonts w:ascii="Times New Roman" w:hAnsi="Times New Roman" w:cs="Times New Roman"/>
          <w:u w:val="single"/>
          <w:lang w:val="sr-Cyrl-RS"/>
        </w:rPr>
      </w:pPr>
      <w:r>
        <w:rPr>
          <w:rFonts w:ascii="Times New Roman" w:hAnsi="Times New Roman" w:cs="Times New Roman"/>
          <w:lang w:val="sr-Latn-RS"/>
        </w:rPr>
        <w:t xml:space="preserve">  </w:t>
      </w:r>
      <w:r>
        <w:rPr>
          <w:rFonts w:ascii="Times New Roman" w:hAnsi="Times New Roman" w:cs="Times New Roman"/>
          <w:u w:val="single"/>
          <w:lang w:val="sr-Cyrl-RS"/>
        </w:rPr>
        <w:t>КРИТЕРИЈУМ ЗА ДОДЕЛУ УГОВОРА</w:t>
      </w:r>
    </w:p>
    <w:p w:rsidR="00CC2693" w:rsidRDefault="007E1B9D" w:rsidP="007E1B9D">
      <w:pPr>
        <w:spacing w:after="0"/>
        <w:ind w:firstLine="420"/>
        <w:rPr>
          <w:rFonts w:ascii="Times New Roman" w:hAnsi="Times New Roman" w:cs="Times New Roman"/>
          <w:lang w:val="sr-Cyrl-RS"/>
        </w:rPr>
      </w:pPr>
      <w:r>
        <w:rPr>
          <w:rFonts w:ascii="Times New Roman" w:hAnsi="Times New Roman" w:cs="Times New Roman"/>
          <w:lang w:val="sr-Cyrl-RS"/>
        </w:rPr>
        <w:t xml:space="preserve">Критеријум за доделу уговора </w:t>
      </w:r>
      <w:r>
        <w:rPr>
          <w:rFonts w:ascii="Times New Roman" w:hAnsi="Times New Roman" w:cs="Times New Roman"/>
          <w:b/>
          <w:bCs/>
          <w:lang w:val="sr-Cyrl-RS"/>
        </w:rPr>
        <w:t>је најнижа понуђена цена,</w:t>
      </w:r>
      <w:r>
        <w:rPr>
          <w:rFonts w:ascii="Times New Roman" w:hAnsi="Times New Roman" w:cs="Times New Roman"/>
          <w:lang w:val="sr-Cyrl-RS"/>
        </w:rPr>
        <w:t xml:space="preserve"> уколико су испуњени сви услови наведени у конкурсној документацији.</w:t>
      </w:r>
    </w:p>
    <w:p w:rsidR="00CC2693" w:rsidRDefault="00CC2693" w:rsidP="007E1B9D">
      <w:pPr>
        <w:spacing w:after="0"/>
        <w:rPr>
          <w:rFonts w:ascii="Times New Roman" w:hAnsi="Times New Roman" w:cs="Times New Roman"/>
          <w:lang w:val="sr-Cyrl-RS"/>
        </w:rPr>
      </w:pPr>
    </w:p>
    <w:p w:rsidR="00CC2693" w:rsidRDefault="007E1B9D" w:rsidP="007E1B9D">
      <w:pPr>
        <w:numPr>
          <w:ilvl w:val="0"/>
          <w:numId w:val="1"/>
        </w:numPr>
        <w:spacing w:after="0"/>
        <w:rPr>
          <w:rFonts w:ascii="Times New Roman" w:hAnsi="Times New Roman" w:cs="Times New Roman"/>
          <w:u w:val="single"/>
          <w:lang w:val="sr-Cyrl-RS"/>
        </w:rPr>
      </w:pPr>
      <w:r>
        <w:rPr>
          <w:rFonts w:ascii="Times New Roman" w:hAnsi="Times New Roman" w:cs="Times New Roman"/>
          <w:lang w:val="sr-Latn-RS"/>
        </w:rPr>
        <w:t xml:space="preserve">  </w:t>
      </w:r>
      <w:r>
        <w:rPr>
          <w:rFonts w:ascii="Times New Roman" w:hAnsi="Times New Roman" w:cs="Times New Roman"/>
          <w:u w:val="single"/>
          <w:lang w:val="sr-Cyrl-RS"/>
        </w:rPr>
        <w:t>УСЛОВИ ПРОПИСАНИ ЧЛАНОМ 75. и 76. ЗЈН КОЈЕ ПОНУЂАЧ МОРА ДА ИСПУНИ</w:t>
      </w:r>
    </w:p>
    <w:p w:rsidR="00CC2693" w:rsidRDefault="007E1B9D" w:rsidP="007E1B9D">
      <w:pPr>
        <w:spacing w:after="0"/>
        <w:ind w:firstLine="420"/>
        <w:jc w:val="both"/>
        <w:rPr>
          <w:rFonts w:ascii="Times New Roman" w:hAnsi="Times New Roman" w:cs="Times New Roman"/>
          <w:lang w:val="sr-Cyrl-RS"/>
        </w:rPr>
      </w:pPr>
      <w:r>
        <w:rPr>
          <w:rFonts w:ascii="Times New Roman" w:hAnsi="Times New Roman" w:cs="Times New Roman"/>
          <w:lang w:val="sr-Cyrl-RS"/>
        </w:rPr>
        <w:t>Право на учешће у поступку јавне набавке има понуђач ако испуњава обавезне услове из члана 75. ЗЈН:</w:t>
      </w:r>
    </w:p>
    <w:p w:rsidR="00CC2693" w:rsidRDefault="007E1B9D" w:rsidP="007E1B9D">
      <w:pPr>
        <w:numPr>
          <w:ilvl w:val="0"/>
          <w:numId w:val="2"/>
        </w:numPr>
        <w:spacing w:after="0"/>
        <w:jc w:val="both"/>
        <w:rPr>
          <w:rFonts w:ascii="Times New Roman" w:hAnsi="Times New Roman" w:cs="Times New Roman"/>
          <w:lang w:val="sr-Cyrl-RS"/>
        </w:rPr>
      </w:pPr>
      <w:r>
        <w:rPr>
          <w:rFonts w:ascii="Times New Roman" w:hAnsi="Times New Roman" w:cs="Times New Roman"/>
          <w:lang w:val="sr-Cyrl-RS"/>
        </w:rPr>
        <w:t>Да је регистрован код надлежног органа, односно уписан у одговарајући регистар;</w:t>
      </w:r>
    </w:p>
    <w:p w:rsidR="00CC2693" w:rsidRDefault="007E1B9D" w:rsidP="007E1B9D">
      <w:pPr>
        <w:numPr>
          <w:ilvl w:val="0"/>
          <w:numId w:val="2"/>
        </w:numPr>
        <w:spacing w:after="0"/>
        <w:jc w:val="both"/>
        <w:rPr>
          <w:rFonts w:ascii="Times New Roman" w:hAnsi="Times New Roman" w:cs="Times New Roman"/>
          <w:lang w:val="sr-Cyrl-RS"/>
        </w:rPr>
      </w:pPr>
      <w:r>
        <w:rPr>
          <w:rFonts w:ascii="Times New Roman" w:hAnsi="Times New Roman" w:cs="Times New Roman"/>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2693" w:rsidRDefault="007E1B9D" w:rsidP="007E1B9D">
      <w:pPr>
        <w:numPr>
          <w:ilvl w:val="0"/>
          <w:numId w:val="2"/>
        </w:numPr>
        <w:spacing w:after="0"/>
        <w:jc w:val="both"/>
        <w:rPr>
          <w:rFonts w:ascii="Times New Roman" w:hAnsi="Times New Roman" w:cs="Times New Roman"/>
          <w:lang w:val="sr-Cyrl-RS"/>
        </w:rPr>
      </w:pPr>
      <w:r>
        <w:rPr>
          <w:rFonts w:ascii="Times New Roman" w:hAnsi="Times New Roman" w:cs="Times New Roman"/>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C2693" w:rsidRDefault="007E1B9D" w:rsidP="007E1B9D">
      <w:pPr>
        <w:numPr>
          <w:ilvl w:val="0"/>
          <w:numId w:val="2"/>
        </w:numPr>
        <w:spacing w:after="0"/>
        <w:jc w:val="both"/>
        <w:rPr>
          <w:rFonts w:ascii="Times New Roman" w:hAnsi="Times New Roman" w:cs="Times New Roman"/>
          <w:lang w:val="sr-Cyrl-RS"/>
        </w:rPr>
      </w:pPr>
      <w:r>
        <w:rPr>
          <w:rFonts w:ascii="Times New Roman" w:hAnsi="Times New Roman" w:cs="Times New Roman"/>
          <w:lang w:val="sr-Cyrl-R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 животне средине, као и да немају забрану обављања делатности која је на снажи у време подношења понуда;</w:t>
      </w:r>
    </w:p>
    <w:p w:rsidR="00CC2693" w:rsidRDefault="007E1B9D" w:rsidP="007E1B9D">
      <w:pPr>
        <w:numPr>
          <w:ilvl w:val="0"/>
          <w:numId w:val="2"/>
        </w:numPr>
        <w:spacing w:after="0"/>
        <w:jc w:val="both"/>
        <w:rPr>
          <w:rFonts w:ascii="Times New Roman" w:hAnsi="Times New Roman" w:cs="Times New Roman"/>
          <w:lang w:val="sr-Cyrl-RS"/>
        </w:rPr>
      </w:pPr>
      <w:r>
        <w:rPr>
          <w:rFonts w:ascii="Times New Roman" w:hAnsi="Times New Roman" w:cs="Times New Roman"/>
          <w:lang w:val="sr-Cyrl-RS"/>
        </w:rPr>
        <w:t>Да има важећу дозволу за обављање делатности која је предмет јавне набавке - Лиценцу за снадбевање електричном енергијом на тржишту електричне енергије издату од Агенције за енергетику и потврду агенције да је та лиценца још увек важећа.</w:t>
      </w:r>
    </w:p>
    <w:p w:rsidR="00CC2693" w:rsidRDefault="00CC2693" w:rsidP="007E1B9D">
      <w:pPr>
        <w:spacing w:after="0"/>
        <w:jc w:val="both"/>
        <w:rPr>
          <w:rFonts w:ascii="Times New Roman" w:hAnsi="Times New Roman" w:cs="Times New Roman"/>
          <w:lang w:val="sr-Cyrl-RS"/>
        </w:rPr>
      </w:pPr>
    </w:p>
    <w:p w:rsidR="007E1B9D" w:rsidRDefault="007E1B9D" w:rsidP="007E1B9D">
      <w:pPr>
        <w:spacing w:after="0"/>
        <w:jc w:val="both"/>
        <w:rPr>
          <w:rFonts w:ascii="Times New Roman" w:hAnsi="Times New Roman" w:cs="Times New Roman"/>
          <w:b/>
          <w:bCs/>
          <w:u w:val="single"/>
          <w:lang w:val="sr-Cyrl-RS"/>
        </w:rPr>
      </w:pPr>
    </w:p>
    <w:p w:rsidR="007E1B9D" w:rsidRDefault="007E1B9D" w:rsidP="007E1B9D">
      <w:pPr>
        <w:spacing w:after="0"/>
        <w:jc w:val="both"/>
        <w:rPr>
          <w:rFonts w:ascii="Times New Roman" w:hAnsi="Times New Roman" w:cs="Times New Roman"/>
          <w:b/>
          <w:bCs/>
          <w:u w:val="single"/>
          <w:lang w:val="sr-Cyrl-RS"/>
        </w:rPr>
      </w:pPr>
    </w:p>
    <w:p w:rsidR="00CC2693" w:rsidRDefault="007E1B9D" w:rsidP="007E1B9D">
      <w:pPr>
        <w:spacing w:after="0"/>
        <w:jc w:val="both"/>
        <w:rPr>
          <w:rFonts w:ascii="Times New Roman" w:hAnsi="Times New Roman" w:cs="Times New Roman"/>
          <w:u w:val="single"/>
          <w:lang w:val="sr-Cyrl-RS"/>
        </w:rPr>
      </w:pPr>
      <w:r>
        <w:rPr>
          <w:rFonts w:ascii="Times New Roman" w:hAnsi="Times New Roman" w:cs="Times New Roman"/>
          <w:b/>
          <w:bCs/>
          <w:u w:val="single"/>
          <w:lang w:val="sr-Cyrl-RS"/>
        </w:rPr>
        <w:lastRenderedPageBreak/>
        <w:t xml:space="preserve">Додатни услови </w:t>
      </w:r>
      <w:r>
        <w:rPr>
          <w:rFonts w:ascii="Times New Roman" w:hAnsi="Times New Roman" w:cs="Times New Roman"/>
          <w:u w:val="single"/>
          <w:lang w:val="sr-Cyrl-RS"/>
        </w:rPr>
        <w:t>(чл. 76. Закона о јавним набавкама):</w:t>
      </w:r>
    </w:p>
    <w:p w:rsidR="00CC2693" w:rsidRDefault="007E1B9D" w:rsidP="007E1B9D">
      <w:pPr>
        <w:spacing w:after="0"/>
        <w:jc w:val="both"/>
        <w:rPr>
          <w:rFonts w:ascii="Times New Roman" w:hAnsi="Times New Roman" w:cs="Times New Roman"/>
          <w:lang w:val="sr-Cyrl-RS"/>
        </w:rPr>
      </w:pPr>
      <w:r>
        <w:rPr>
          <w:rFonts w:ascii="Times New Roman" w:hAnsi="Times New Roman" w:cs="Times New Roman"/>
          <w:lang w:val="sr-Cyrl-RS"/>
        </w:rPr>
        <w:t>Понуђач мора бити активан учесник на тржишту електричне енергије, односно да је у било ком периоду из предходне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CC2693" w:rsidRDefault="00CC2693" w:rsidP="007E1B9D">
      <w:pPr>
        <w:spacing w:after="0"/>
        <w:jc w:val="both"/>
        <w:rPr>
          <w:rFonts w:ascii="Times New Roman" w:hAnsi="Times New Roman" w:cs="Times New Roman"/>
          <w:lang w:val="sr-Cyrl-RS"/>
        </w:rPr>
      </w:pPr>
    </w:p>
    <w:p w:rsidR="00CC2693" w:rsidRDefault="007E1B9D" w:rsidP="007E1B9D">
      <w:pPr>
        <w:spacing w:after="0"/>
        <w:jc w:val="both"/>
        <w:rPr>
          <w:rFonts w:ascii="Times New Roman" w:hAnsi="Times New Roman" w:cs="Times New Roman"/>
          <w:lang w:val="sr-Cyrl-RS"/>
        </w:rPr>
      </w:pPr>
      <w:r>
        <w:rPr>
          <w:rFonts w:ascii="Times New Roman" w:hAnsi="Times New Roman" w:cs="Times New Roman"/>
          <w:lang w:val="sr-Latn-RS"/>
        </w:rPr>
        <w:t xml:space="preserve">5.  </w:t>
      </w:r>
      <w:r>
        <w:rPr>
          <w:rFonts w:ascii="Times New Roman" w:hAnsi="Times New Roman" w:cs="Times New Roman"/>
          <w:u w:val="single"/>
          <w:lang w:val="sr-Cyrl-RS"/>
        </w:rPr>
        <w:t>ПРЕУЗИМАЊЕ КОНКУРСНЕ ДОКУМЕНТАЦИЈЕ</w:t>
      </w:r>
    </w:p>
    <w:p w:rsidR="00CC2693" w:rsidRDefault="007E1B9D" w:rsidP="007E1B9D">
      <w:pPr>
        <w:spacing w:after="0"/>
        <w:ind w:firstLine="420"/>
        <w:jc w:val="both"/>
        <w:rPr>
          <w:rFonts w:ascii="Times New Roman" w:hAnsi="Times New Roman" w:cs="Times New Roman"/>
          <w:lang w:val="sr-Latn-RS"/>
        </w:rPr>
      </w:pPr>
      <w:r>
        <w:rPr>
          <w:rFonts w:ascii="Times New Roman" w:hAnsi="Times New Roman" w:cs="Times New Roman"/>
          <w:lang w:val="sr-Cyrl-RS"/>
        </w:rPr>
        <w:t xml:space="preserve">Конкурсна документација се може преузети на интернет страници Наручиоца </w:t>
      </w:r>
      <w:hyperlink r:id="rId8" w:history="1">
        <w:r>
          <w:rPr>
            <w:rStyle w:val="Hyperlink"/>
            <w:rFonts w:ascii="Times New Roman" w:hAnsi="Times New Roman" w:cs="Times New Roman"/>
            <w:lang w:val="sr-Latn-RS"/>
          </w:rPr>
          <w:t>www.oisszarkozrenjanin.edu.rs</w:t>
        </w:r>
      </w:hyperlink>
      <w:r>
        <w:rPr>
          <w:rFonts w:ascii="Times New Roman" w:hAnsi="Times New Roman" w:cs="Times New Roman"/>
          <w:lang w:val="sr-Latn-RS"/>
        </w:rPr>
        <w:t xml:space="preserve"> </w:t>
      </w:r>
      <w:r>
        <w:rPr>
          <w:rFonts w:ascii="Times New Roman" w:hAnsi="Times New Roman" w:cs="Times New Roman"/>
          <w:lang w:val="sr-Cyrl-RS"/>
        </w:rPr>
        <w:t xml:space="preserve">и на Порталу јавних набавки, интернет адреса </w:t>
      </w:r>
      <w:hyperlink r:id="rId9" w:history="1">
        <w:r w:rsidR="00CF333D" w:rsidRPr="00FC3F3D">
          <w:rPr>
            <w:rStyle w:val="Hyperlink"/>
            <w:rFonts w:ascii="Times New Roman" w:hAnsi="Times New Roman" w:cs="Times New Roman"/>
            <w:lang w:val="sr-Latn-RS"/>
          </w:rPr>
          <w:t>www.po</w:t>
        </w:r>
        <w:r w:rsidR="00CF333D" w:rsidRPr="00FC3F3D">
          <w:rPr>
            <w:rStyle w:val="Hyperlink"/>
            <w:rFonts w:ascii="Times New Roman" w:hAnsi="Times New Roman" w:cs="Times New Roman"/>
            <w:lang w:val="sr-Latn-BA"/>
          </w:rPr>
          <w:t>rtal</w:t>
        </w:r>
        <w:r w:rsidR="00CF333D" w:rsidRPr="00FC3F3D">
          <w:rPr>
            <w:rStyle w:val="Hyperlink"/>
            <w:rFonts w:ascii="Times New Roman" w:hAnsi="Times New Roman" w:cs="Times New Roman"/>
            <w:lang w:val="sr-Latn-RS"/>
          </w:rPr>
          <w:t>.ujn.gov.rs</w:t>
        </w:r>
      </w:hyperlink>
    </w:p>
    <w:p w:rsidR="00CC2693" w:rsidRDefault="00CC2693" w:rsidP="007E1B9D">
      <w:pPr>
        <w:spacing w:after="0"/>
        <w:jc w:val="both"/>
        <w:rPr>
          <w:rFonts w:ascii="Times New Roman" w:hAnsi="Times New Roman" w:cs="Times New Roman"/>
          <w:lang w:val="sr-Cyrl-RS"/>
        </w:rPr>
      </w:pPr>
    </w:p>
    <w:p w:rsidR="00CC2693" w:rsidRDefault="007E1B9D" w:rsidP="007E1B9D">
      <w:pPr>
        <w:numPr>
          <w:ilvl w:val="0"/>
          <w:numId w:val="3"/>
        </w:numPr>
        <w:spacing w:after="0"/>
        <w:ind w:left="420"/>
        <w:jc w:val="both"/>
        <w:rPr>
          <w:rFonts w:ascii="Times New Roman" w:hAnsi="Times New Roman" w:cs="Times New Roman"/>
          <w:u w:val="single"/>
          <w:lang w:val="sr-Cyrl-RS"/>
        </w:rPr>
      </w:pPr>
      <w:r>
        <w:rPr>
          <w:rFonts w:ascii="Times New Roman" w:hAnsi="Times New Roman" w:cs="Times New Roman"/>
          <w:lang w:val="sr-Latn-RS"/>
        </w:rPr>
        <w:t xml:space="preserve"> </w:t>
      </w:r>
      <w:r>
        <w:rPr>
          <w:rFonts w:ascii="Times New Roman" w:hAnsi="Times New Roman" w:cs="Times New Roman"/>
          <w:u w:val="single"/>
          <w:lang w:val="sr-Cyrl-RS"/>
        </w:rPr>
        <w:t>НАЧИН ПОДНОШЕЊА ПОНУДЕ И РОК</w:t>
      </w:r>
    </w:p>
    <w:p w:rsidR="00CC2693" w:rsidRDefault="007E1B9D" w:rsidP="007E1B9D">
      <w:pPr>
        <w:spacing w:after="0"/>
        <w:ind w:firstLine="420"/>
        <w:jc w:val="both"/>
        <w:rPr>
          <w:rFonts w:ascii="Times New Roman" w:hAnsi="Times New Roman" w:cs="Times New Roman"/>
          <w:lang w:val="sr-Cyrl-RS"/>
        </w:rPr>
      </w:pPr>
      <w:r>
        <w:rPr>
          <w:rFonts w:ascii="Times New Roman" w:hAnsi="Times New Roman" w:cs="Times New Roman"/>
          <w:lang w:val="sr-Cyrl-RS"/>
        </w:rPr>
        <w:t xml:space="preserve">Понуда се доставља у писаном облику, на српском језику, у затвореној коверти са назнаком: </w:t>
      </w:r>
      <w:r>
        <w:rPr>
          <w:rFonts w:ascii="Times New Roman" w:hAnsi="Times New Roman" w:cs="Times New Roman"/>
          <w:b/>
          <w:bCs/>
          <w:lang w:val="sr-Cyrl-RS"/>
        </w:rPr>
        <w:t xml:space="preserve">“Понуда за добро - </w:t>
      </w:r>
      <w:r>
        <w:rPr>
          <w:rFonts w:ascii="Times New Roman" w:hAnsi="Times New Roman" w:cs="Times New Roman"/>
          <w:b/>
          <w:bCs/>
          <w:i/>
          <w:iCs/>
          <w:lang w:val="sr-Cyrl-RS"/>
        </w:rPr>
        <w:t>ЕЛЕКТРИЧНА ЕНЕРГИЈА, ЈНМВ бр. 1/20</w:t>
      </w:r>
      <w:r w:rsidR="00CF333D">
        <w:rPr>
          <w:rFonts w:ascii="Times New Roman" w:hAnsi="Times New Roman" w:cs="Times New Roman"/>
          <w:b/>
          <w:bCs/>
          <w:i/>
          <w:iCs/>
          <w:lang w:val="sr-Latn-BA"/>
        </w:rPr>
        <w:t>20</w:t>
      </w:r>
      <w:r>
        <w:rPr>
          <w:rFonts w:ascii="Times New Roman" w:hAnsi="Times New Roman" w:cs="Times New Roman"/>
          <w:b/>
          <w:bCs/>
          <w:i/>
          <w:iCs/>
          <w:lang w:val="sr-Cyrl-RS"/>
        </w:rPr>
        <w:t xml:space="preserve"> - НЕ ОТВАРАТИ”. </w:t>
      </w:r>
      <w:r>
        <w:rPr>
          <w:rFonts w:ascii="Times New Roman" w:hAnsi="Times New Roman" w:cs="Times New Roman"/>
          <w:lang w:val="sr-Cyrl-RS"/>
        </w:rPr>
        <w:t>На полеђини коверте означити назив понуђача, адресу и број телефона. Понуду послати поштом или лично предати у секретаријату ОИСШ “Жарко Зрењанин” у Суботици, ул. Ивана Горана Ковачића бр. 14.</w:t>
      </w:r>
    </w:p>
    <w:p w:rsidR="00CC2693" w:rsidRDefault="00CC2693" w:rsidP="007E1B9D">
      <w:pPr>
        <w:spacing w:after="0"/>
        <w:jc w:val="both"/>
        <w:rPr>
          <w:rFonts w:ascii="Times New Roman" w:hAnsi="Times New Roman" w:cs="Times New Roman"/>
          <w:lang w:val="sr-Cyrl-RS"/>
        </w:rPr>
      </w:pPr>
    </w:p>
    <w:p w:rsidR="00CC2693" w:rsidRDefault="007E1B9D" w:rsidP="007E1B9D">
      <w:pPr>
        <w:spacing w:after="0"/>
        <w:ind w:firstLine="420"/>
        <w:jc w:val="both"/>
        <w:rPr>
          <w:rFonts w:ascii="Times New Roman" w:hAnsi="Times New Roman" w:cs="Times New Roman"/>
          <w:lang w:val="sr-Cyrl-RS"/>
        </w:rPr>
      </w:pPr>
      <w:r>
        <w:rPr>
          <w:rFonts w:ascii="Times New Roman" w:hAnsi="Times New Roman" w:cs="Times New Roman"/>
          <w:b/>
          <w:bCs/>
          <w:lang w:val="sr-Cyrl-RS"/>
        </w:rPr>
        <w:t>Рок за подношење понуде је 1</w:t>
      </w:r>
      <w:r w:rsidR="006516D3">
        <w:rPr>
          <w:rFonts w:ascii="Times New Roman" w:hAnsi="Times New Roman" w:cs="Times New Roman"/>
          <w:b/>
          <w:bCs/>
          <w:lang w:val="sr-Cyrl-RS"/>
        </w:rPr>
        <w:t>1</w:t>
      </w:r>
      <w:r>
        <w:rPr>
          <w:rFonts w:ascii="Times New Roman" w:hAnsi="Times New Roman" w:cs="Times New Roman"/>
          <w:b/>
          <w:bCs/>
          <w:lang w:val="sr-Cyrl-RS"/>
        </w:rPr>
        <w:t>.02.20</w:t>
      </w:r>
      <w:r w:rsidR="00CF333D">
        <w:rPr>
          <w:rFonts w:ascii="Times New Roman" w:hAnsi="Times New Roman" w:cs="Times New Roman"/>
          <w:b/>
          <w:bCs/>
          <w:lang w:val="sr-Latn-BA"/>
        </w:rPr>
        <w:t>20</w:t>
      </w:r>
      <w:r>
        <w:rPr>
          <w:rFonts w:ascii="Times New Roman" w:hAnsi="Times New Roman" w:cs="Times New Roman"/>
          <w:b/>
          <w:bCs/>
          <w:lang w:val="sr-Cyrl-RS"/>
        </w:rPr>
        <w:t>. године до 1</w:t>
      </w:r>
      <w:r w:rsidR="00CF333D">
        <w:rPr>
          <w:rFonts w:ascii="Times New Roman" w:hAnsi="Times New Roman" w:cs="Times New Roman"/>
          <w:b/>
          <w:bCs/>
          <w:lang w:val="sr-Latn-BA"/>
        </w:rPr>
        <w:t>0</w:t>
      </w:r>
      <w:r>
        <w:rPr>
          <w:rFonts w:ascii="Times New Roman" w:hAnsi="Times New Roman" w:cs="Times New Roman"/>
          <w:b/>
          <w:bCs/>
          <w:lang w:val="sr-Cyrl-RS"/>
        </w:rPr>
        <w:t xml:space="preserve">,30 сати, </w:t>
      </w:r>
      <w:r>
        <w:rPr>
          <w:rFonts w:ascii="Times New Roman" w:hAnsi="Times New Roman" w:cs="Times New Roman"/>
          <w:lang w:val="sr-Cyrl-RS"/>
        </w:rPr>
        <w:t>без обзира на начин доставе.</w:t>
      </w:r>
    </w:p>
    <w:p w:rsidR="00CC2693" w:rsidRDefault="007E1B9D" w:rsidP="007E1B9D">
      <w:pPr>
        <w:spacing w:after="0"/>
        <w:ind w:firstLine="420"/>
        <w:jc w:val="both"/>
        <w:rPr>
          <w:rFonts w:ascii="Times New Roman" w:hAnsi="Times New Roman" w:cs="Times New Roman"/>
          <w:lang w:val="sr-Cyrl-RS"/>
        </w:rPr>
      </w:pPr>
      <w:r>
        <w:rPr>
          <w:rFonts w:ascii="Times New Roman" w:hAnsi="Times New Roman" w:cs="Times New Roman"/>
          <w:lang w:val="sr-Cyrl-RS"/>
        </w:rPr>
        <w:t>Неблаговременом ће се сматрати понуда понуђача, која није поднета Наручиоцу до назначеног рока.</w:t>
      </w:r>
    </w:p>
    <w:p w:rsidR="00CC2693" w:rsidRDefault="007E1B9D" w:rsidP="007E1B9D">
      <w:pPr>
        <w:spacing w:after="0"/>
        <w:ind w:firstLine="420"/>
        <w:jc w:val="both"/>
        <w:rPr>
          <w:rFonts w:ascii="Times New Roman" w:hAnsi="Times New Roman" w:cs="Times New Roman"/>
          <w:lang w:val="sr-Cyrl-RS"/>
        </w:rPr>
      </w:pPr>
      <w:r>
        <w:rPr>
          <w:rFonts w:ascii="Times New Roman" w:hAnsi="Times New Roman" w:cs="Times New Roman"/>
          <w:lang w:val="sr-Cyrl-RS"/>
        </w:rPr>
        <w:t>По окончању поступка отварања понуда, комисија за јавне набавке Наручиоца, вратиће све неблаговремено поднете понуде понуђачима, неотворене и са назнаком да су поднете неблаговремено.</w:t>
      </w:r>
    </w:p>
    <w:p w:rsidR="00CC2693" w:rsidRDefault="00CC2693" w:rsidP="007E1B9D">
      <w:pPr>
        <w:spacing w:after="0"/>
        <w:ind w:firstLine="420"/>
        <w:jc w:val="both"/>
        <w:rPr>
          <w:rFonts w:ascii="Times New Roman" w:hAnsi="Times New Roman" w:cs="Times New Roman"/>
          <w:lang w:val="sr-Cyrl-RS"/>
        </w:rPr>
      </w:pPr>
    </w:p>
    <w:p w:rsidR="00CC2693" w:rsidRDefault="007E1B9D" w:rsidP="007E1B9D">
      <w:pPr>
        <w:numPr>
          <w:ilvl w:val="0"/>
          <w:numId w:val="3"/>
        </w:numPr>
        <w:spacing w:after="0"/>
        <w:ind w:left="420"/>
        <w:jc w:val="both"/>
        <w:rPr>
          <w:rFonts w:ascii="Times New Roman" w:hAnsi="Times New Roman" w:cs="Times New Roman"/>
          <w:u w:val="single"/>
          <w:lang w:val="sr-Cyrl-RS"/>
        </w:rPr>
      </w:pPr>
      <w:r>
        <w:rPr>
          <w:rFonts w:ascii="Times New Roman" w:hAnsi="Times New Roman" w:cs="Times New Roman"/>
          <w:lang w:val="sr-Latn-RS"/>
        </w:rPr>
        <w:t xml:space="preserve"> </w:t>
      </w:r>
      <w:r>
        <w:rPr>
          <w:rFonts w:ascii="Times New Roman" w:hAnsi="Times New Roman" w:cs="Times New Roman"/>
          <w:u w:val="single"/>
          <w:lang w:val="sr-Cyrl-RS"/>
        </w:rPr>
        <w:t>МЕСТО, ВРЕМЕ И НАЧИН ОТВАРАЊА ПОНУДЕ</w:t>
      </w:r>
    </w:p>
    <w:p w:rsidR="00CC2693" w:rsidRDefault="007E1B9D" w:rsidP="007E1B9D">
      <w:pPr>
        <w:spacing w:after="0"/>
        <w:ind w:firstLine="420"/>
        <w:jc w:val="both"/>
        <w:rPr>
          <w:rFonts w:ascii="Times New Roman" w:hAnsi="Times New Roman" w:cs="Times New Roman"/>
          <w:lang w:val="sr-Cyrl-RS"/>
        </w:rPr>
      </w:pPr>
      <w:r>
        <w:rPr>
          <w:rFonts w:ascii="Times New Roman" w:hAnsi="Times New Roman" w:cs="Times New Roman"/>
          <w:lang w:val="sr-Cyrl-RS"/>
        </w:rPr>
        <w:t xml:space="preserve">Отварање понуда ће се обавити јавно, по истеку рока за подношење понуда, дана </w:t>
      </w:r>
      <w:r>
        <w:rPr>
          <w:rFonts w:ascii="Times New Roman" w:hAnsi="Times New Roman" w:cs="Times New Roman"/>
          <w:b/>
          <w:bCs/>
          <w:lang w:val="sr-Cyrl-RS"/>
        </w:rPr>
        <w:t>1</w:t>
      </w:r>
      <w:r w:rsidR="006516D3">
        <w:rPr>
          <w:rFonts w:ascii="Times New Roman" w:hAnsi="Times New Roman" w:cs="Times New Roman"/>
          <w:b/>
          <w:bCs/>
          <w:lang w:val="sr-Cyrl-RS"/>
        </w:rPr>
        <w:t>1</w:t>
      </w:r>
      <w:r>
        <w:rPr>
          <w:rFonts w:ascii="Times New Roman" w:hAnsi="Times New Roman" w:cs="Times New Roman"/>
          <w:b/>
          <w:bCs/>
          <w:lang w:val="sr-Cyrl-RS"/>
        </w:rPr>
        <w:t>.02.20</w:t>
      </w:r>
      <w:r w:rsidR="00CF333D">
        <w:rPr>
          <w:rFonts w:ascii="Times New Roman" w:hAnsi="Times New Roman" w:cs="Times New Roman"/>
          <w:b/>
          <w:bCs/>
          <w:lang w:val="sr-Latn-BA"/>
        </w:rPr>
        <w:t>20</w:t>
      </w:r>
      <w:r>
        <w:rPr>
          <w:rFonts w:ascii="Times New Roman" w:hAnsi="Times New Roman" w:cs="Times New Roman"/>
          <w:b/>
          <w:bCs/>
          <w:lang w:val="sr-Cyrl-RS"/>
        </w:rPr>
        <w:t>. године са почетком у 1</w:t>
      </w:r>
      <w:r w:rsidR="00CF333D">
        <w:rPr>
          <w:rFonts w:ascii="Times New Roman" w:hAnsi="Times New Roman" w:cs="Times New Roman"/>
          <w:b/>
          <w:bCs/>
          <w:lang w:val="sr-Latn-BA"/>
        </w:rPr>
        <w:t>1</w:t>
      </w:r>
      <w:r>
        <w:rPr>
          <w:rFonts w:ascii="Times New Roman" w:hAnsi="Times New Roman" w:cs="Times New Roman"/>
          <w:b/>
          <w:bCs/>
          <w:lang w:val="sr-Cyrl-RS"/>
        </w:rPr>
        <w:t>,00 сати</w:t>
      </w:r>
      <w:r>
        <w:rPr>
          <w:rFonts w:ascii="Times New Roman" w:hAnsi="Times New Roman" w:cs="Times New Roman"/>
          <w:lang w:val="sr-Cyrl-RS"/>
        </w:rPr>
        <w:t>, у просторијама ОИСШ “Жарко Зрењанин” у Суботици, Ивана Горана Ковачића бр. 14.</w:t>
      </w:r>
    </w:p>
    <w:p w:rsidR="00CC2693" w:rsidRDefault="00CC2693" w:rsidP="007E1B9D">
      <w:pPr>
        <w:spacing w:after="0"/>
        <w:jc w:val="both"/>
        <w:rPr>
          <w:rFonts w:ascii="Times New Roman" w:hAnsi="Times New Roman" w:cs="Times New Roman"/>
          <w:lang w:val="sr-Cyrl-RS"/>
        </w:rPr>
      </w:pPr>
    </w:p>
    <w:p w:rsidR="00CC2693" w:rsidRDefault="007E1B9D" w:rsidP="007E1B9D">
      <w:pPr>
        <w:spacing w:after="0"/>
        <w:jc w:val="both"/>
        <w:rPr>
          <w:rFonts w:ascii="Times New Roman" w:hAnsi="Times New Roman" w:cs="Times New Roman"/>
          <w:lang w:val="sr-Cyrl-RS"/>
        </w:rPr>
      </w:pPr>
      <w:r>
        <w:rPr>
          <w:rFonts w:ascii="Times New Roman" w:hAnsi="Times New Roman" w:cs="Times New Roman"/>
          <w:lang w:val="sr-Cyrl-RS"/>
        </w:rPr>
        <w:t>Отварање понуда је јавно и може присуствовати свако заинтересовано лице.</w:t>
      </w:r>
    </w:p>
    <w:p w:rsidR="00CC2693" w:rsidRDefault="00CC2693" w:rsidP="007E1B9D">
      <w:pPr>
        <w:spacing w:after="0"/>
        <w:jc w:val="both"/>
        <w:rPr>
          <w:rFonts w:ascii="Times New Roman" w:hAnsi="Times New Roman" w:cs="Times New Roman"/>
          <w:lang w:val="sr-Cyrl-RS"/>
        </w:rPr>
      </w:pPr>
    </w:p>
    <w:p w:rsidR="00CC2693" w:rsidRDefault="007E1B9D" w:rsidP="007E1B9D">
      <w:pPr>
        <w:spacing w:after="0"/>
        <w:jc w:val="both"/>
        <w:rPr>
          <w:rFonts w:ascii="Times New Roman" w:hAnsi="Times New Roman" w:cs="Times New Roman"/>
          <w:u w:val="single"/>
          <w:lang w:val="sr-Cyrl-RS"/>
        </w:rPr>
      </w:pPr>
      <w:r>
        <w:rPr>
          <w:rFonts w:ascii="Times New Roman" w:hAnsi="Times New Roman" w:cs="Times New Roman"/>
          <w:lang w:val="sr-Latn-RS"/>
        </w:rPr>
        <w:t xml:space="preserve">8. </w:t>
      </w:r>
      <w:r>
        <w:rPr>
          <w:rFonts w:ascii="Times New Roman" w:hAnsi="Times New Roman" w:cs="Times New Roman"/>
          <w:u w:val="single"/>
          <w:lang w:val="sr-Cyrl-RS"/>
        </w:rPr>
        <w:t>УСЛОВИ ПОД КОЈИМА ПРЕДСТАВНИЦИ ПОНУЂАЧА МОГУ УЧЕСТВОВАТИ У ПОСТУПКУ ОТВАРАЊА ПОНУДА</w:t>
      </w:r>
    </w:p>
    <w:p w:rsidR="00CC2693" w:rsidRDefault="00CC2693" w:rsidP="007E1B9D">
      <w:pPr>
        <w:spacing w:after="0"/>
        <w:jc w:val="both"/>
        <w:rPr>
          <w:rFonts w:ascii="Times New Roman" w:hAnsi="Times New Roman" w:cs="Times New Roman"/>
          <w:u w:val="single"/>
          <w:lang w:val="sr-Cyrl-RS"/>
        </w:rPr>
      </w:pPr>
    </w:p>
    <w:p w:rsidR="00CC2693" w:rsidRDefault="007E1B9D" w:rsidP="007E1B9D">
      <w:pPr>
        <w:spacing w:after="0"/>
        <w:ind w:firstLine="420"/>
        <w:jc w:val="both"/>
        <w:rPr>
          <w:rFonts w:ascii="Times New Roman" w:hAnsi="Times New Roman" w:cs="Times New Roman"/>
          <w:lang w:val="sr-Cyrl-RS"/>
        </w:rPr>
      </w:pPr>
      <w:r>
        <w:rPr>
          <w:rFonts w:ascii="Times New Roman" w:hAnsi="Times New Roman" w:cs="Times New Roman"/>
          <w:lang w:val="sr-Cyrl-RS"/>
        </w:rPr>
        <w:t>У поступку отварања понуда активно могу учествовати само овлашћени представници понуђача.</w:t>
      </w:r>
    </w:p>
    <w:p w:rsidR="00CC2693" w:rsidRDefault="007E1B9D" w:rsidP="007E1B9D">
      <w:pPr>
        <w:spacing w:after="0"/>
        <w:ind w:firstLine="420"/>
        <w:jc w:val="both"/>
        <w:rPr>
          <w:rFonts w:ascii="Times New Roman" w:hAnsi="Times New Roman" w:cs="Times New Roman"/>
          <w:lang w:val="sr-Cyrl-RS"/>
        </w:rPr>
      </w:pPr>
      <w:r>
        <w:rPr>
          <w:rFonts w:ascii="Times New Roman" w:hAnsi="Times New Roman" w:cs="Times New Roman"/>
          <w:lang w:val="sr-Cyrl-RS"/>
        </w:rPr>
        <w:t>Представник понуђач дужан је да достави уредно оверено овлашћење за учествовање у отварању понуда.</w:t>
      </w:r>
    </w:p>
    <w:p w:rsidR="00CC2693" w:rsidRDefault="00CC2693" w:rsidP="007E1B9D">
      <w:pPr>
        <w:spacing w:after="0"/>
        <w:ind w:firstLine="420"/>
        <w:jc w:val="both"/>
        <w:rPr>
          <w:rFonts w:ascii="Times New Roman" w:hAnsi="Times New Roman" w:cs="Times New Roman"/>
          <w:lang w:val="sr-Cyrl-RS"/>
        </w:rPr>
      </w:pPr>
    </w:p>
    <w:p w:rsidR="00CC2693" w:rsidRDefault="007E1B9D" w:rsidP="007E1B9D">
      <w:pPr>
        <w:numPr>
          <w:ilvl w:val="0"/>
          <w:numId w:val="3"/>
        </w:numPr>
        <w:spacing w:after="0"/>
        <w:ind w:left="420"/>
        <w:jc w:val="both"/>
        <w:rPr>
          <w:rFonts w:ascii="Times New Roman" w:hAnsi="Times New Roman" w:cs="Times New Roman"/>
          <w:u w:val="single"/>
          <w:lang w:val="sr-Cyrl-RS"/>
        </w:rPr>
      </w:pPr>
      <w:r>
        <w:rPr>
          <w:rFonts w:ascii="Times New Roman" w:hAnsi="Times New Roman" w:cs="Times New Roman"/>
          <w:u w:val="single"/>
          <w:lang w:val="sr-Cyrl-RS"/>
        </w:rPr>
        <w:t>РОК ЗА ДОНОШЕЊЕ ОДЛУКЕ</w:t>
      </w:r>
    </w:p>
    <w:p w:rsidR="00CC2693" w:rsidRDefault="007E1B9D" w:rsidP="007E1B9D">
      <w:pPr>
        <w:spacing w:after="0"/>
        <w:ind w:firstLine="420"/>
        <w:jc w:val="both"/>
        <w:rPr>
          <w:rFonts w:ascii="Times New Roman" w:hAnsi="Times New Roman" w:cs="Times New Roman"/>
          <w:lang w:val="sr-Cyrl-RS"/>
        </w:rPr>
      </w:pPr>
      <w:r>
        <w:rPr>
          <w:rFonts w:ascii="Times New Roman" w:hAnsi="Times New Roman" w:cs="Times New Roman"/>
          <w:lang w:val="sr-Cyrl-RS"/>
        </w:rPr>
        <w:t>Одлука о избору најповољнијег понуђача ће бити донета у року од 8 (осам) дана од дана јавног отварања понуда.</w:t>
      </w:r>
    </w:p>
    <w:p w:rsidR="00CC2693" w:rsidRDefault="007E1B9D" w:rsidP="007E1B9D">
      <w:pPr>
        <w:spacing w:after="0"/>
        <w:ind w:firstLine="420"/>
        <w:jc w:val="both"/>
        <w:rPr>
          <w:rFonts w:ascii="Times New Roman" w:hAnsi="Times New Roman" w:cs="Times New Roman"/>
          <w:lang w:val="sr-Cyrl-RS"/>
        </w:rPr>
      </w:pPr>
      <w:r>
        <w:rPr>
          <w:rFonts w:ascii="Times New Roman" w:hAnsi="Times New Roman" w:cs="Times New Roman"/>
          <w:lang w:val="sr-Cyrl-RS"/>
        </w:rPr>
        <w:t>Услучајевима из чл. 109. Закона, Наручилац ће донети одлуку о обустави поступка.</w:t>
      </w:r>
    </w:p>
    <w:p w:rsidR="00CC2693" w:rsidRDefault="00CC2693" w:rsidP="007E1B9D">
      <w:pPr>
        <w:spacing w:after="0"/>
        <w:ind w:firstLine="420"/>
        <w:jc w:val="both"/>
        <w:rPr>
          <w:rFonts w:ascii="Times New Roman" w:hAnsi="Times New Roman" w:cs="Times New Roman"/>
          <w:lang w:val="sr-Cyrl-RS"/>
        </w:rPr>
      </w:pPr>
    </w:p>
    <w:p w:rsidR="00CC2693" w:rsidRDefault="007E1B9D" w:rsidP="007E1B9D">
      <w:pPr>
        <w:numPr>
          <w:ilvl w:val="0"/>
          <w:numId w:val="3"/>
        </w:numPr>
        <w:spacing w:after="0"/>
        <w:ind w:left="420"/>
        <w:jc w:val="both"/>
        <w:rPr>
          <w:rFonts w:ascii="Times New Roman" w:hAnsi="Times New Roman" w:cs="Times New Roman"/>
          <w:u w:val="single"/>
          <w:lang w:val="sr-Cyrl-RS"/>
        </w:rPr>
      </w:pPr>
      <w:r>
        <w:rPr>
          <w:rFonts w:ascii="Times New Roman" w:hAnsi="Times New Roman" w:cs="Times New Roman"/>
          <w:u w:val="single"/>
          <w:lang w:val="sr-Cyrl-RS"/>
        </w:rPr>
        <w:t>ЛИЦЕ ЗА КОНТАКТ</w:t>
      </w:r>
    </w:p>
    <w:p w:rsidR="00CC2693" w:rsidRDefault="00CF333D" w:rsidP="007E1B9D">
      <w:pPr>
        <w:spacing w:after="0"/>
        <w:ind w:firstLine="420"/>
        <w:jc w:val="both"/>
        <w:rPr>
          <w:rFonts w:ascii="Times New Roman" w:hAnsi="Times New Roman" w:cs="Times New Roman"/>
          <w:lang w:val="sr-Latn-RS"/>
        </w:rPr>
      </w:pPr>
      <w:r>
        <w:rPr>
          <w:rFonts w:ascii="Times New Roman" w:hAnsi="Times New Roman" w:cs="Times New Roman"/>
          <w:lang w:val="sr-Cyrl-RS"/>
        </w:rPr>
        <w:t>Сандра Визин</w:t>
      </w:r>
      <w:r w:rsidR="007E1B9D">
        <w:rPr>
          <w:rFonts w:ascii="Times New Roman" w:hAnsi="Times New Roman" w:cs="Times New Roman"/>
          <w:lang w:val="sr-Cyrl-RS"/>
        </w:rPr>
        <w:t xml:space="preserve">, дипл. првник, </w:t>
      </w:r>
      <w:r w:rsidR="007E1B9D">
        <w:rPr>
          <w:rFonts w:ascii="Times New Roman" w:hAnsi="Times New Roman" w:cs="Times New Roman"/>
          <w:lang w:val="sr-Latn-RS"/>
        </w:rPr>
        <w:t xml:space="preserve">e-mail: </w:t>
      </w:r>
      <w:hyperlink r:id="rId10" w:history="1">
        <w:r w:rsidR="007E1B9D">
          <w:rPr>
            <w:rStyle w:val="Hyperlink"/>
            <w:rFonts w:ascii="Times New Roman" w:hAnsi="Times New Roman" w:cs="Times New Roman"/>
            <w:lang w:val="sr-Latn-RS"/>
          </w:rPr>
          <w:t>zarkozredir@eunet.rs</w:t>
        </w:r>
      </w:hyperlink>
    </w:p>
    <w:p w:rsidR="00CC2693" w:rsidRDefault="00CC2693" w:rsidP="007E1B9D">
      <w:pPr>
        <w:spacing w:after="0"/>
        <w:ind w:firstLine="420"/>
        <w:jc w:val="both"/>
        <w:rPr>
          <w:rFonts w:ascii="Times New Roman" w:hAnsi="Times New Roman" w:cs="Times New Roman"/>
          <w:lang w:val="sr-Latn-RS"/>
        </w:rPr>
      </w:pPr>
    </w:p>
    <w:p w:rsidR="00CC2693" w:rsidRDefault="00CC2693" w:rsidP="007E1B9D">
      <w:pPr>
        <w:spacing w:after="0"/>
        <w:ind w:firstLine="420"/>
        <w:jc w:val="both"/>
        <w:rPr>
          <w:rFonts w:ascii="Times New Roman" w:hAnsi="Times New Roman" w:cs="Times New Roman"/>
          <w:lang w:val="sr-Latn-RS"/>
        </w:rPr>
      </w:pPr>
    </w:p>
    <w:p w:rsidR="00CC2693" w:rsidRDefault="007E1B9D" w:rsidP="007E1B9D">
      <w:pPr>
        <w:spacing w:after="0"/>
        <w:ind w:firstLine="420"/>
        <w:jc w:val="center"/>
        <w:rPr>
          <w:rFonts w:ascii="Times New Roman" w:hAnsi="Times New Roman" w:cs="Times New Roman"/>
          <w:lang w:val="sr-Cyrl-RS"/>
        </w:rPr>
      </w:pPr>
      <w:r>
        <w:rPr>
          <w:rFonts w:ascii="Times New Roman" w:hAnsi="Times New Roman" w:cs="Times New Roman"/>
          <w:lang w:val="sr-Cyrl-RS"/>
        </w:rPr>
        <w:t xml:space="preserve">                                              </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Директор</w:t>
      </w:r>
    </w:p>
    <w:p w:rsidR="007E1B9D" w:rsidRDefault="007E1B9D" w:rsidP="007E1B9D">
      <w:pPr>
        <w:spacing w:after="0"/>
        <w:ind w:firstLine="420"/>
        <w:jc w:val="center"/>
        <w:rPr>
          <w:rFonts w:ascii="Times New Roman" w:hAnsi="Times New Roman" w:cs="Times New Roman"/>
          <w:lang w:val="sr-Cyrl-RS"/>
        </w:rPr>
      </w:pPr>
    </w:p>
    <w:p w:rsidR="007E1B9D" w:rsidRDefault="007E1B9D" w:rsidP="007E1B9D">
      <w:pPr>
        <w:wordWrap w:val="0"/>
        <w:spacing w:after="0"/>
        <w:ind w:firstLine="420"/>
        <w:jc w:val="right"/>
        <w:rPr>
          <w:rFonts w:ascii="Times New Roman" w:hAnsi="Times New Roman" w:cs="Times New Roman"/>
          <w:u w:val="single"/>
          <w:lang w:val="sr-Cyrl-RS"/>
        </w:rPr>
      </w:pPr>
      <w:r>
        <w:rPr>
          <w:rFonts w:ascii="Times New Roman" w:hAnsi="Times New Roman" w:cs="Times New Roman"/>
          <w:u w:val="single"/>
          <w:lang w:val="sr-Cyrl-RS"/>
        </w:rPr>
        <w:t xml:space="preserve">                    </w:t>
      </w:r>
    </w:p>
    <w:p w:rsidR="00CC2693" w:rsidRDefault="007E1B9D" w:rsidP="007E1B9D">
      <w:pPr>
        <w:wordWrap w:val="0"/>
        <w:spacing w:after="0"/>
        <w:ind w:firstLine="420"/>
        <w:jc w:val="right"/>
        <w:rPr>
          <w:rFonts w:ascii="Times New Roman" w:hAnsi="Times New Roman" w:cs="Times New Roman"/>
          <w:lang w:val="sr-Cyrl-RS"/>
        </w:rPr>
      </w:pPr>
      <w:r>
        <w:rPr>
          <w:rFonts w:ascii="Times New Roman" w:hAnsi="Times New Roman" w:cs="Times New Roman"/>
          <w:lang w:val="sr-Cyrl-RS"/>
        </w:rPr>
        <w:t xml:space="preserve">  Драгана Вучковић  </w:t>
      </w:r>
    </w:p>
    <w:sectPr w:rsidR="00CC2693" w:rsidSect="007E1B9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02771"/>
    <w:multiLevelType w:val="singleLevel"/>
    <w:tmpl w:val="5A702771"/>
    <w:lvl w:ilvl="0">
      <w:start w:val="1"/>
      <w:numFmt w:val="decimal"/>
      <w:suff w:val="nothing"/>
      <w:lvlText w:val="%1."/>
      <w:lvlJc w:val="left"/>
    </w:lvl>
  </w:abstractNum>
  <w:abstractNum w:abstractNumId="1" w15:restartNumberingAfterBreak="0">
    <w:nsid w:val="5A703079"/>
    <w:multiLevelType w:val="singleLevel"/>
    <w:tmpl w:val="5A703079"/>
    <w:lvl w:ilvl="0">
      <w:start w:val="1"/>
      <w:numFmt w:val="decimal"/>
      <w:suff w:val="space"/>
      <w:lvlText w:val="%1."/>
      <w:lvlJc w:val="left"/>
    </w:lvl>
  </w:abstractNum>
  <w:abstractNum w:abstractNumId="2" w15:restartNumberingAfterBreak="0">
    <w:nsid w:val="5A70355B"/>
    <w:multiLevelType w:val="singleLevel"/>
    <w:tmpl w:val="5A70355B"/>
    <w:lvl w:ilvl="0">
      <w:start w:val="5"/>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1E0A7E"/>
    <w:rsid w:val="002E1151"/>
    <w:rsid w:val="00603EFE"/>
    <w:rsid w:val="006516D3"/>
    <w:rsid w:val="007E1B9D"/>
    <w:rsid w:val="00CC2693"/>
    <w:rsid w:val="00CF333D"/>
    <w:rsid w:val="06FB00E1"/>
    <w:rsid w:val="281E0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F16CEE-E272-4A15-AACE-01645377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60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03EF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isszarkozrenjanin.edu.rs" TargetMode="External"/><Relationship Id="rId3" Type="http://schemas.openxmlformats.org/officeDocument/2006/relationships/styles" Target="styles.xml"/><Relationship Id="rId7" Type="http://schemas.openxmlformats.org/officeDocument/2006/relationships/hyperlink" Target="http://www.oisszarkozrenjanin.edu.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rkozre@eunet.y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rkozredir@eunet.rs" TargetMode="External"/><Relationship Id="rId4" Type="http://schemas.openxmlformats.org/officeDocument/2006/relationships/settings" Target="settings.xml"/><Relationship Id="rId9" Type="http://schemas.openxmlformats.org/officeDocument/2006/relationships/hyperlink" Target="http://www.portal.ujn.gov.r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dc:creator>
  <cp:lastModifiedBy>Pravnik</cp:lastModifiedBy>
  <cp:revision>6</cp:revision>
  <cp:lastPrinted>2019-02-04T07:37:00Z</cp:lastPrinted>
  <dcterms:created xsi:type="dcterms:W3CDTF">2019-02-04T07:32:00Z</dcterms:created>
  <dcterms:modified xsi:type="dcterms:W3CDTF">2020-02-03T07:09:00Z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